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C326" w14:textId="77777777" w:rsidR="00172C7C" w:rsidRPr="00413B9D" w:rsidRDefault="00172C7C" w:rsidP="00172C7C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413B9D">
        <w:rPr>
          <w:rFonts w:ascii="Times New Roman" w:hAnsi="Times New Roman" w:cs="Times New Roman"/>
          <w:b/>
          <w:bCs/>
          <w:color w:val="000000" w:themeColor="text1"/>
        </w:rPr>
        <w:t>The Doctrine of God</w:t>
      </w:r>
    </w:p>
    <w:p w14:paraId="26545742" w14:textId="77777777" w:rsidR="00172C7C" w:rsidRPr="00413B9D" w:rsidRDefault="00172C7C" w:rsidP="00172C7C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413B9D">
        <w:rPr>
          <w:rFonts w:ascii="Times New Roman" w:hAnsi="Times New Roman" w:cs="Times New Roman"/>
          <w:color w:val="000000" w:themeColor="text1"/>
        </w:rPr>
        <w:t>Redeemer Presbyterian Church – Adult Sunday School</w:t>
      </w:r>
    </w:p>
    <w:p w14:paraId="0CA43946" w14:textId="77777777" w:rsidR="00172C7C" w:rsidRPr="00413B9D" w:rsidRDefault="00172C7C" w:rsidP="00172C7C">
      <w:pPr>
        <w:pStyle w:val="Heading3"/>
        <w:spacing w:before="0"/>
        <w:rPr>
          <w:rFonts w:ascii="Times New Roman" w:hAnsi="Times New Roman" w:cs="Times New Roman"/>
          <w:color w:val="000000" w:themeColor="text1"/>
        </w:rPr>
      </w:pPr>
      <w:r w:rsidRPr="00413B9D">
        <w:rPr>
          <w:rFonts w:ascii="Times New Roman" w:hAnsi="Times New Roman" w:cs="Times New Roman"/>
          <w:color w:val="000000" w:themeColor="text1"/>
        </w:rPr>
        <w:t>Teacher: Ben Dunson</w:t>
      </w:r>
    </w:p>
    <w:p w14:paraId="1335F20C" w14:textId="77777777" w:rsidR="00172C7C" w:rsidRPr="00413B9D" w:rsidRDefault="00172C7C" w:rsidP="00172C7C">
      <w:pPr>
        <w:pStyle w:val="Header"/>
        <w:tabs>
          <w:tab w:val="left" w:pos="720"/>
        </w:tabs>
        <w:rPr>
          <w:rFonts w:ascii="Times New Roman" w:hAnsi="Times New Roman" w:cs="Times New Roman"/>
          <w:b/>
          <w:color w:val="000000" w:themeColor="text1"/>
        </w:rPr>
      </w:pPr>
      <w:r w:rsidRPr="00413B9D">
        <w:rPr>
          <w:rFonts w:ascii="Times New Roman" w:hAnsi="Times New Roman" w:cs="Times New Roman"/>
          <w:b/>
          <w:bCs/>
          <w:color w:val="000000" w:themeColor="text1"/>
        </w:rPr>
        <w:t xml:space="preserve">Week 5: </w:t>
      </w:r>
      <w:r w:rsidRPr="00413B9D">
        <w:rPr>
          <w:rFonts w:ascii="Times New Roman" w:hAnsi="Times New Roman" w:cs="Times New Roman"/>
          <w:b/>
        </w:rPr>
        <w:t>The Infinity of God, Part 2 (Omniscience and Omnipotence)</w:t>
      </w:r>
    </w:p>
    <w:p w14:paraId="0E895A52" w14:textId="59526BF9" w:rsidR="00BC74C8" w:rsidRPr="00693F7B" w:rsidRDefault="00172C7C" w:rsidP="00693F7B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13B9D">
        <w:rPr>
          <w:rFonts w:ascii="Times New Roman" w:eastAsia="Avenir Book" w:hAnsi="Times New Roman" w:cs="Times New Roman"/>
          <w:noProof/>
          <w:lang w:bidi="he-I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33A508" wp14:editId="214F0743">
                <wp:simplePos x="0" y="0"/>
                <wp:positionH relativeFrom="column">
                  <wp:posOffset>0</wp:posOffset>
                </wp:positionH>
                <wp:positionV relativeFrom="line">
                  <wp:posOffset>22225</wp:posOffset>
                </wp:positionV>
                <wp:extent cx="5577840" cy="1270"/>
                <wp:effectExtent l="25400" t="22225" r="3556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127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4B698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0,1.75pt" to="439.2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" strokeweight=".8pt">
                <v:stroke startarrowwidth="narrow" startarrowlength="short" endarrowwidth="narrow" endarrowlength="short" miterlimit="4" joinstyle="miter"/>
                <w10:wrap anchory="line"/>
              </v:line>
            </w:pict>
          </mc:Fallback>
        </mc:AlternateContent>
      </w:r>
      <w:r w:rsidRPr="00413B9D">
        <w:rPr>
          <w:rFonts w:ascii="Times New Roman" w:hAnsi="Times New Roman" w:cs="Times New Roman"/>
        </w:rPr>
        <w:t>Recap from last wee</w:t>
      </w:r>
      <w:r w:rsidR="00693F7B">
        <w:rPr>
          <w:rFonts w:ascii="Times New Roman" w:hAnsi="Times New Roman" w:cs="Times New Roman"/>
        </w:rPr>
        <w:t>k</w:t>
      </w:r>
      <w:bookmarkStart w:id="0" w:name="_GoBack"/>
      <w:bookmarkEnd w:id="0"/>
    </w:p>
    <w:p w14:paraId="377E83A1" w14:textId="77777777" w:rsidR="00172C7C" w:rsidRPr="00413B9D" w:rsidRDefault="00172C7C" w:rsidP="00172C7C">
      <w:pPr>
        <w:pStyle w:val="ListParagraph"/>
        <w:numPr>
          <w:ilvl w:val="0"/>
          <w:numId w:val="1"/>
        </w:numPr>
        <w:spacing w:line="360" w:lineRule="auto"/>
      </w:pPr>
      <w:r w:rsidRPr="00413B9D">
        <w:t>The Omniscience of God (infinity regarding knowledge)</w:t>
      </w:r>
    </w:p>
    <w:p w14:paraId="0F3821FE" w14:textId="3CF3FBA1" w:rsidR="00172C7C" w:rsidRPr="00413B9D" w:rsidRDefault="00693F7B" w:rsidP="00056742">
      <w:pPr>
        <w:pStyle w:val="ListParagraph"/>
        <w:numPr>
          <w:ilvl w:val="1"/>
          <w:numId w:val="1"/>
        </w:numPr>
        <w:spacing w:line="360" w:lineRule="auto"/>
      </w:pPr>
      <w:r>
        <w:t>Exhaustive knowledge:</w:t>
      </w:r>
      <w:r w:rsidR="00056742">
        <w:t xml:space="preserve"> </w:t>
      </w:r>
      <w:r w:rsidR="00172C7C" w:rsidRPr="00413B9D">
        <w:t>Ps 147:5</w:t>
      </w:r>
      <w:r>
        <w:t xml:space="preserve">; </w:t>
      </w:r>
      <w:r w:rsidR="00172C7C" w:rsidRPr="00413B9D">
        <w:t>Heb 4:13</w:t>
      </w:r>
      <w:r>
        <w:t xml:space="preserve">; </w:t>
      </w:r>
      <w:r w:rsidR="00172C7C" w:rsidRPr="00413B9D">
        <w:t>Ps 139:12–13</w:t>
      </w:r>
      <w:r>
        <w:t xml:space="preserve">; </w:t>
      </w:r>
      <w:proofErr w:type="spellStart"/>
      <w:r w:rsidR="00172C7C" w:rsidRPr="00413B9D">
        <w:t>Jer</w:t>
      </w:r>
      <w:proofErr w:type="spellEnd"/>
      <w:r w:rsidR="00172C7C" w:rsidRPr="00413B9D">
        <w:t xml:space="preserve"> 23:24</w:t>
      </w:r>
    </w:p>
    <w:p w14:paraId="4513E717" w14:textId="041157CD" w:rsidR="00172C7C" w:rsidRPr="00413B9D" w:rsidRDefault="00693F7B" w:rsidP="00693F7B">
      <w:pPr>
        <w:pStyle w:val="ListParagraph"/>
        <w:numPr>
          <w:ilvl w:val="1"/>
          <w:numId w:val="1"/>
        </w:numPr>
        <w:spacing w:line="360" w:lineRule="auto"/>
      </w:pPr>
      <w:r>
        <w:t xml:space="preserve">Foreknowledge and time: </w:t>
      </w:r>
      <w:r w:rsidR="00172C7C" w:rsidRPr="00413B9D">
        <w:t>Eph 1:3–14</w:t>
      </w:r>
      <w:r>
        <w:t>;</w:t>
      </w:r>
      <w:r w:rsidR="00172C7C" w:rsidRPr="00413B9D">
        <w:t xml:space="preserve"> 2:1; Col 2:13</w:t>
      </w:r>
      <w:r>
        <w:t xml:space="preserve"> </w:t>
      </w:r>
    </w:p>
    <w:p w14:paraId="30449289" w14:textId="290167B6" w:rsidR="00D828DF" w:rsidRPr="00413B9D" w:rsidRDefault="00693F7B" w:rsidP="00693F7B">
      <w:pPr>
        <w:pStyle w:val="ListParagraph"/>
        <w:numPr>
          <w:ilvl w:val="1"/>
          <w:numId w:val="1"/>
        </w:numPr>
        <w:spacing w:line="360" w:lineRule="auto"/>
      </w:pPr>
      <w:r>
        <w:t xml:space="preserve">Jesus </w:t>
      </w:r>
      <w:r w:rsidR="00172C7C" w:rsidRPr="00413B9D">
        <w:t>Christ</w:t>
      </w:r>
      <w:r>
        <w:t xml:space="preserve">’s knowledge: </w:t>
      </w:r>
      <w:r w:rsidR="00172C7C" w:rsidRPr="00413B9D">
        <w:t>Matt 24:36</w:t>
      </w:r>
      <w:r>
        <w:t>;</w:t>
      </w:r>
      <w:r w:rsidR="00172C7C" w:rsidRPr="00413B9D">
        <w:t xml:space="preserve"> 9:3–4</w:t>
      </w:r>
      <w:r>
        <w:t xml:space="preserve">; </w:t>
      </w:r>
      <w:r w:rsidR="00D828DF" w:rsidRPr="00413B9D">
        <w:t>John 4:17–18</w:t>
      </w:r>
    </w:p>
    <w:p w14:paraId="079ED0AB" w14:textId="1950B3B0" w:rsidR="008066C1" w:rsidRPr="00413B9D" w:rsidRDefault="008066C1" w:rsidP="00693F7B">
      <w:pPr>
        <w:pStyle w:val="ListParagraph"/>
        <w:numPr>
          <w:ilvl w:val="1"/>
          <w:numId w:val="1"/>
        </w:numPr>
        <w:spacing w:line="360" w:lineRule="auto"/>
      </w:pPr>
      <w:r>
        <w:t xml:space="preserve">Omniscience </w:t>
      </w:r>
      <w:r w:rsidR="00693F7B">
        <w:t>and human knowledge</w:t>
      </w:r>
    </w:p>
    <w:p w14:paraId="72B7E76A" w14:textId="77777777" w:rsidR="00172C7C" w:rsidRPr="00413B9D" w:rsidRDefault="00172C7C" w:rsidP="00172C7C">
      <w:pPr>
        <w:pStyle w:val="ListParagraph"/>
        <w:numPr>
          <w:ilvl w:val="0"/>
          <w:numId w:val="1"/>
        </w:numPr>
        <w:spacing w:line="360" w:lineRule="auto"/>
      </w:pPr>
      <w:r w:rsidRPr="00413B9D">
        <w:t>The Omnipotence of God (infinity regarding power)</w:t>
      </w:r>
    </w:p>
    <w:p w14:paraId="6F6C4D80" w14:textId="421D3F9D" w:rsidR="00172C7C" w:rsidRPr="00413B9D" w:rsidRDefault="00172C7C" w:rsidP="00693F7B">
      <w:pPr>
        <w:pStyle w:val="ListParagraph"/>
        <w:numPr>
          <w:ilvl w:val="1"/>
          <w:numId w:val="1"/>
        </w:numPr>
        <w:spacing w:line="360" w:lineRule="auto"/>
      </w:pPr>
      <w:r w:rsidRPr="00413B9D">
        <w:t xml:space="preserve">God </w:t>
      </w:r>
      <w:r w:rsidRPr="00693F7B">
        <w:rPr>
          <w:i/>
        </w:rPr>
        <w:t>is</w:t>
      </w:r>
      <w:r w:rsidRPr="00413B9D">
        <w:t xml:space="preserve"> </w:t>
      </w:r>
      <w:r w:rsidR="00693F7B">
        <w:t>p</w:t>
      </w:r>
      <w:r w:rsidRPr="00413B9D">
        <w:t>ower</w:t>
      </w:r>
      <w:r w:rsidR="00693F7B">
        <w:t xml:space="preserve">: </w:t>
      </w:r>
      <w:r w:rsidRPr="00413B9D">
        <w:t>Mark 14:62</w:t>
      </w:r>
    </w:p>
    <w:p w14:paraId="1767AA15" w14:textId="13605B9C" w:rsidR="00FA7B85" w:rsidRPr="00413B9D" w:rsidRDefault="00693F7B" w:rsidP="00693F7B">
      <w:pPr>
        <w:pStyle w:val="ListParagraph"/>
        <w:numPr>
          <w:ilvl w:val="1"/>
          <w:numId w:val="1"/>
        </w:numPr>
        <w:spacing w:line="360" w:lineRule="auto"/>
      </w:pPr>
      <w:r>
        <w:t>O</w:t>
      </w:r>
      <w:r w:rsidR="00FA7B85" w:rsidRPr="00413B9D">
        <w:t>mnipotence and omniscienc</w:t>
      </w:r>
      <w:r>
        <w:t xml:space="preserve">e: </w:t>
      </w:r>
      <w:r w:rsidR="00FA7B85" w:rsidRPr="00413B9D">
        <w:t>Isa 46:8–11</w:t>
      </w:r>
    </w:p>
    <w:p w14:paraId="5C37B78D" w14:textId="74EF4A3E" w:rsidR="00172C7C" w:rsidRDefault="00172C7C" w:rsidP="00693F7B">
      <w:pPr>
        <w:pStyle w:val="ListParagraph"/>
        <w:numPr>
          <w:ilvl w:val="1"/>
          <w:numId w:val="1"/>
        </w:numPr>
        <w:spacing w:line="360" w:lineRule="auto"/>
      </w:pPr>
      <w:r w:rsidRPr="00413B9D">
        <w:t>God’s power is absolute</w:t>
      </w:r>
      <w:r w:rsidR="00693F7B">
        <w:t xml:space="preserve">: </w:t>
      </w:r>
      <w:r w:rsidRPr="00413B9D">
        <w:t>Gen 18:14</w:t>
      </w:r>
      <w:r w:rsidR="00693F7B">
        <w:t xml:space="preserve">; </w:t>
      </w:r>
      <w:r w:rsidRPr="00413B9D">
        <w:t>Luke 1:37</w:t>
      </w:r>
      <w:r w:rsidR="00693F7B">
        <w:t xml:space="preserve">; </w:t>
      </w:r>
      <w:r w:rsidRPr="00413B9D">
        <w:t>Matt 19:26</w:t>
      </w:r>
    </w:p>
    <w:p w14:paraId="1B002DA1" w14:textId="261479D5" w:rsidR="00693F7B" w:rsidRDefault="00693F7B" w:rsidP="00693F7B">
      <w:pPr>
        <w:pStyle w:val="ListParagraph"/>
        <w:numPr>
          <w:ilvl w:val="1"/>
          <w:numId w:val="1"/>
        </w:numPr>
        <w:spacing w:line="360" w:lineRule="auto"/>
      </w:pPr>
      <w:r w:rsidRPr="00413B9D">
        <w:t>O</w:t>
      </w:r>
      <w:r w:rsidRPr="00413B9D">
        <w:t>mniscienc</w:t>
      </w:r>
      <w:r>
        <w:t>e</w:t>
      </w:r>
      <w:r>
        <w:t xml:space="preserve"> and God’s other attributes: Titus 1:2</w:t>
      </w:r>
    </w:p>
    <w:p w14:paraId="247CE50D" w14:textId="19EB691F" w:rsidR="00693F7B" w:rsidRDefault="00693F7B" w:rsidP="00693F7B">
      <w:pPr>
        <w:pStyle w:val="ListParagraph"/>
        <w:numPr>
          <w:ilvl w:val="1"/>
          <w:numId w:val="1"/>
        </w:numPr>
        <w:spacing w:line="360" w:lineRule="auto"/>
      </w:pPr>
      <w:r>
        <w:t xml:space="preserve">What God </w:t>
      </w:r>
      <w:r w:rsidRPr="00693F7B">
        <w:rPr>
          <w:i/>
        </w:rPr>
        <w:t>can</w:t>
      </w:r>
      <w:r>
        <w:t xml:space="preserve"> do versus what he </w:t>
      </w:r>
      <w:r w:rsidRPr="00693F7B">
        <w:rPr>
          <w:i/>
        </w:rPr>
        <w:t>will</w:t>
      </w:r>
      <w:r>
        <w:t xml:space="preserve"> do:</w:t>
      </w:r>
      <w:r w:rsidR="00893799">
        <w:t xml:space="preserve"> some examples</w:t>
      </w:r>
    </w:p>
    <w:p w14:paraId="2E37BD78" w14:textId="55969F78" w:rsidR="002A5BAE" w:rsidRDefault="00693F7B" w:rsidP="00693F7B">
      <w:pPr>
        <w:pStyle w:val="ListParagraph"/>
        <w:numPr>
          <w:ilvl w:val="2"/>
          <w:numId w:val="1"/>
        </w:numPr>
        <w:spacing w:line="360" w:lineRule="auto"/>
      </w:pPr>
      <w:r>
        <w:t xml:space="preserve">Preaching: </w:t>
      </w:r>
      <w:r w:rsidR="002A5BAE" w:rsidRPr="00413B9D">
        <w:t>Rom 10:17</w:t>
      </w:r>
      <w:r>
        <w:t xml:space="preserve">; </w:t>
      </w:r>
      <w:r w:rsidR="002A5BAE" w:rsidRPr="00413B9D">
        <w:t>1 Pet 1:23, 25b</w:t>
      </w:r>
    </w:p>
    <w:p w14:paraId="03232E48" w14:textId="03CA0E6F" w:rsidR="008D697B" w:rsidRDefault="00693F7B" w:rsidP="00693F7B">
      <w:pPr>
        <w:pStyle w:val="ListParagraph"/>
        <w:numPr>
          <w:ilvl w:val="2"/>
          <w:numId w:val="1"/>
        </w:numPr>
        <w:spacing w:line="360" w:lineRule="auto"/>
      </w:pPr>
      <w:r>
        <w:rPr>
          <w:rStyle w:val="text"/>
        </w:rPr>
        <w:t xml:space="preserve">Raising children: </w:t>
      </w:r>
      <w:r w:rsidR="008D697B" w:rsidRPr="00693F7B">
        <w:rPr>
          <w:color w:val="000000"/>
          <w:shd w:val="clear" w:color="auto" w:fill="FFFFFF"/>
        </w:rPr>
        <w:t>Eph 6:4</w:t>
      </w:r>
      <w:r>
        <w:rPr>
          <w:color w:val="000000"/>
          <w:shd w:val="clear" w:color="auto" w:fill="FFFFFF"/>
        </w:rPr>
        <w:t xml:space="preserve">; </w:t>
      </w:r>
      <w:r w:rsidR="008D697B" w:rsidRPr="00413B9D">
        <w:t>Deut 6:7</w:t>
      </w:r>
      <w:r>
        <w:t xml:space="preserve">; </w:t>
      </w:r>
      <w:proofErr w:type="spellStart"/>
      <w:r w:rsidR="008D697B" w:rsidRPr="00413B9D">
        <w:t>Prov</w:t>
      </w:r>
      <w:proofErr w:type="spellEnd"/>
      <w:r w:rsidR="008D697B" w:rsidRPr="00413B9D">
        <w:t xml:space="preserve"> 22:15</w:t>
      </w:r>
    </w:p>
    <w:p w14:paraId="078506BB" w14:textId="77777777" w:rsidR="00693F7B" w:rsidRDefault="00693F7B" w:rsidP="00693F7B">
      <w:pPr>
        <w:pStyle w:val="ListParagraph"/>
        <w:numPr>
          <w:ilvl w:val="2"/>
          <w:numId w:val="1"/>
        </w:numPr>
        <w:spacing w:line="360" w:lineRule="auto"/>
      </w:pPr>
      <w:r>
        <w:t xml:space="preserve">Prayer: </w:t>
      </w:r>
      <w:r w:rsidR="00413B9D" w:rsidRPr="00413B9D">
        <w:t>Matt 7:7–11</w:t>
      </w:r>
    </w:p>
    <w:p w14:paraId="7C15FA24" w14:textId="633121EE" w:rsidR="00413B9D" w:rsidRDefault="00693F7B" w:rsidP="00693F7B">
      <w:pPr>
        <w:pStyle w:val="ListParagraph"/>
        <w:numPr>
          <w:ilvl w:val="2"/>
          <w:numId w:val="1"/>
        </w:numPr>
        <w:spacing w:line="360" w:lineRule="auto"/>
      </w:pPr>
      <w:r>
        <w:t xml:space="preserve">Pastoral holiness: </w:t>
      </w:r>
      <w:r w:rsidR="00413B9D" w:rsidRPr="00413B9D">
        <w:t>1 Tim 4:16</w:t>
      </w:r>
    </w:p>
    <w:p w14:paraId="627AC22A" w14:textId="2E17220B" w:rsidR="00BF623D" w:rsidRPr="000355AC" w:rsidRDefault="00693F7B" w:rsidP="00693F7B">
      <w:pPr>
        <w:pStyle w:val="ListParagraph"/>
        <w:numPr>
          <w:ilvl w:val="1"/>
          <w:numId w:val="1"/>
        </w:numPr>
        <w:spacing w:line="360" w:lineRule="auto"/>
      </w:pPr>
      <w:r>
        <w:t xml:space="preserve">Omnipotence and human power: Philippians 2; </w:t>
      </w:r>
      <w:r w:rsidR="001C168C">
        <w:t>Matt 20:28; Mark 10:45</w:t>
      </w:r>
    </w:p>
    <w:p w14:paraId="1A77B8A6" w14:textId="77092CD9" w:rsidR="00172C7C" w:rsidRPr="00413B9D" w:rsidRDefault="00172C7C" w:rsidP="00172C7C">
      <w:pPr>
        <w:pStyle w:val="ListParagraph"/>
        <w:numPr>
          <w:ilvl w:val="0"/>
          <w:numId w:val="1"/>
        </w:numPr>
        <w:spacing w:line="360" w:lineRule="auto"/>
      </w:pPr>
      <w:r w:rsidRPr="00413B9D">
        <w:t>Conclusion</w:t>
      </w:r>
      <w:r w:rsidR="00056742">
        <w:t>s</w:t>
      </w:r>
    </w:p>
    <w:p w14:paraId="78E4E1AD" w14:textId="48A3ACCE" w:rsidR="00172C7C" w:rsidRDefault="00172C7C" w:rsidP="00056742">
      <w:pPr>
        <w:pStyle w:val="ListParagraph"/>
        <w:numPr>
          <w:ilvl w:val="1"/>
          <w:numId w:val="1"/>
        </w:numPr>
        <w:spacing w:line="360" w:lineRule="auto"/>
      </w:pPr>
      <w:r w:rsidRPr="00413B9D">
        <w:t>Humility and wonder</w:t>
      </w:r>
      <w:r w:rsidR="00056742">
        <w:t xml:space="preserve">: </w:t>
      </w:r>
      <w:r w:rsidRPr="00413B9D">
        <w:t>Rom 11:33</w:t>
      </w:r>
    </w:p>
    <w:p w14:paraId="4A293559" w14:textId="3B925AB1" w:rsidR="00056742" w:rsidRPr="00413B9D" w:rsidRDefault="00056742" w:rsidP="00056742">
      <w:pPr>
        <w:pStyle w:val="ListParagraph"/>
        <w:numPr>
          <w:ilvl w:val="1"/>
          <w:numId w:val="1"/>
        </w:numPr>
        <w:spacing w:line="360" w:lineRule="auto"/>
      </w:pPr>
      <w:r>
        <w:t>Humility and God’s word</w:t>
      </w:r>
    </w:p>
    <w:p w14:paraId="0258E518" w14:textId="77777777" w:rsidR="00056742" w:rsidRDefault="00172C7C" w:rsidP="00056742">
      <w:pPr>
        <w:pStyle w:val="ListParagraph"/>
        <w:numPr>
          <w:ilvl w:val="1"/>
          <w:numId w:val="1"/>
        </w:numPr>
        <w:spacing w:line="360" w:lineRule="auto"/>
      </w:pPr>
      <w:r w:rsidRPr="00413B9D">
        <w:t>Confidence in prayer</w:t>
      </w:r>
    </w:p>
    <w:p w14:paraId="6CC72E37" w14:textId="17A9E630" w:rsidR="00172C7C" w:rsidRPr="00413B9D" w:rsidRDefault="00172C7C" w:rsidP="00056742">
      <w:pPr>
        <w:pStyle w:val="ListParagraph"/>
        <w:numPr>
          <w:ilvl w:val="1"/>
          <w:numId w:val="1"/>
        </w:numPr>
        <w:spacing w:line="360" w:lineRule="auto"/>
      </w:pPr>
      <w:r w:rsidRPr="00413B9D">
        <w:t>Ps 103:17–18: “</w:t>
      </w:r>
      <w:r w:rsidRPr="00056742">
        <w:rPr>
          <w:color w:val="000000"/>
          <w:shd w:val="clear" w:color="auto" w:fill="FFFFFF"/>
        </w:rPr>
        <w:t>But the steadfast love of the </w:t>
      </w:r>
      <w:r w:rsidRPr="00056742">
        <w:rPr>
          <w:smallCaps/>
          <w:color w:val="000000"/>
          <w:shd w:val="clear" w:color="auto" w:fill="FFFFFF"/>
        </w:rPr>
        <w:t>Lord</w:t>
      </w:r>
      <w:r w:rsidRPr="00056742">
        <w:rPr>
          <w:color w:val="000000"/>
          <w:shd w:val="clear" w:color="auto" w:fill="FFFFFF"/>
        </w:rPr>
        <w:t> is from everlasting to everlasting on those who fear him,</w:t>
      </w:r>
      <w:r w:rsidRPr="00056742">
        <w:rPr>
          <w:color w:val="000000"/>
        </w:rPr>
        <w:t xml:space="preserve"> </w:t>
      </w:r>
      <w:r w:rsidRPr="00056742">
        <w:rPr>
          <w:color w:val="000000"/>
          <w:shd w:val="clear" w:color="auto" w:fill="FFFFFF"/>
        </w:rPr>
        <w:t>and his righteousness to children</w:t>
      </w:r>
      <w:r w:rsidR="00056742">
        <w:rPr>
          <w:color w:val="000000"/>
          <w:shd w:val="clear" w:color="auto" w:fill="FFFFFF"/>
        </w:rPr>
        <w:t>’</w:t>
      </w:r>
      <w:r w:rsidRPr="00056742">
        <w:rPr>
          <w:color w:val="000000"/>
          <w:shd w:val="clear" w:color="auto" w:fill="FFFFFF"/>
        </w:rPr>
        <w:t>s children,</w:t>
      </w:r>
      <w:r w:rsidR="00056742">
        <w:rPr>
          <w:color w:val="000000"/>
        </w:rPr>
        <w:t xml:space="preserve"> </w:t>
      </w:r>
      <w:r w:rsidRPr="00056742">
        <w:rPr>
          <w:color w:val="000000"/>
          <w:shd w:val="clear" w:color="auto" w:fill="FFFFFF"/>
        </w:rPr>
        <w:t>to those who keep his covenant</w:t>
      </w:r>
      <w:r w:rsidRPr="00056742">
        <w:rPr>
          <w:color w:val="000000"/>
        </w:rPr>
        <w:t xml:space="preserve"> </w:t>
      </w:r>
      <w:r w:rsidRPr="00056742">
        <w:rPr>
          <w:color w:val="000000"/>
          <w:shd w:val="clear" w:color="auto" w:fill="FFFFFF"/>
        </w:rPr>
        <w:t>and remember to do his commandments.</w:t>
      </w:r>
      <w:r w:rsidRPr="00413B9D">
        <w:t>”</w:t>
      </w:r>
    </w:p>
    <w:p w14:paraId="3044DF34" w14:textId="77777777" w:rsidR="00B67AB0" w:rsidRPr="00413B9D" w:rsidRDefault="00B67AB0">
      <w:pPr>
        <w:rPr>
          <w:rFonts w:ascii="Times New Roman" w:hAnsi="Times New Roman" w:cs="Times New Roman"/>
        </w:rPr>
      </w:pPr>
    </w:p>
    <w:sectPr w:rsidR="00B67AB0" w:rsidRPr="00413B9D" w:rsidSect="00A4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25E13"/>
    <w:multiLevelType w:val="hybridMultilevel"/>
    <w:tmpl w:val="9250B3B6"/>
    <w:lvl w:ilvl="0" w:tplc="EA4A95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C"/>
    <w:rsid w:val="000355AC"/>
    <w:rsid w:val="00056742"/>
    <w:rsid w:val="00074A73"/>
    <w:rsid w:val="001019F9"/>
    <w:rsid w:val="00172C7C"/>
    <w:rsid w:val="00180CC3"/>
    <w:rsid w:val="001B29F5"/>
    <w:rsid w:val="001B6DAD"/>
    <w:rsid w:val="001C168C"/>
    <w:rsid w:val="001D48FA"/>
    <w:rsid w:val="00203028"/>
    <w:rsid w:val="002A5BAE"/>
    <w:rsid w:val="002C6202"/>
    <w:rsid w:val="00375A21"/>
    <w:rsid w:val="003B564D"/>
    <w:rsid w:val="00413B9D"/>
    <w:rsid w:val="00531026"/>
    <w:rsid w:val="005C5C05"/>
    <w:rsid w:val="00693F7B"/>
    <w:rsid w:val="008066C1"/>
    <w:rsid w:val="00821B5F"/>
    <w:rsid w:val="00893799"/>
    <w:rsid w:val="008D697B"/>
    <w:rsid w:val="0098637B"/>
    <w:rsid w:val="009A2645"/>
    <w:rsid w:val="009F26EA"/>
    <w:rsid w:val="00A436D6"/>
    <w:rsid w:val="00AB61A5"/>
    <w:rsid w:val="00B67AB0"/>
    <w:rsid w:val="00BC74C8"/>
    <w:rsid w:val="00BF623D"/>
    <w:rsid w:val="00C22644"/>
    <w:rsid w:val="00C2790A"/>
    <w:rsid w:val="00C51512"/>
    <w:rsid w:val="00CB33A2"/>
    <w:rsid w:val="00CB50EE"/>
    <w:rsid w:val="00D828DF"/>
    <w:rsid w:val="00E21111"/>
    <w:rsid w:val="00E81694"/>
    <w:rsid w:val="00EA7379"/>
    <w:rsid w:val="00F00AC3"/>
    <w:rsid w:val="00F21254"/>
    <w:rsid w:val="00F563FF"/>
    <w:rsid w:val="00F5737F"/>
    <w:rsid w:val="00FA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F52F5"/>
  <w14:defaultImageDpi w14:val="32767"/>
  <w15:chartTrackingRefBased/>
  <w15:docId w15:val="{3B26F659-5F8B-E845-B873-651FCDD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7C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72C7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nhideWhenUsed/>
    <w:rsid w:val="00172C7C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172C7C"/>
    <w:rPr>
      <w:rFonts w:eastAsiaTheme="minorEastAsia"/>
    </w:rPr>
  </w:style>
  <w:style w:type="character" w:customStyle="1" w:styleId="small-caps">
    <w:name w:val="small-caps"/>
    <w:basedOn w:val="DefaultParagraphFont"/>
    <w:rsid w:val="00C51512"/>
  </w:style>
  <w:style w:type="character" w:customStyle="1" w:styleId="woj">
    <w:name w:val="woj"/>
    <w:basedOn w:val="DefaultParagraphFont"/>
    <w:rsid w:val="005C5C05"/>
  </w:style>
  <w:style w:type="character" w:customStyle="1" w:styleId="text">
    <w:name w:val="text"/>
    <w:basedOn w:val="DefaultParagraphFont"/>
    <w:rsid w:val="005C5C05"/>
  </w:style>
  <w:style w:type="character" w:customStyle="1" w:styleId="indent-1-breaks">
    <w:name w:val="indent-1-breaks"/>
    <w:basedOn w:val="DefaultParagraphFont"/>
    <w:rsid w:val="005C5C05"/>
  </w:style>
  <w:style w:type="paragraph" w:styleId="NormalWeb">
    <w:name w:val="Normal (Web)"/>
    <w:basedOn w:val="Normal"/>
    <w:uiPriority w:val="99"/>
    <w:unhideWhenUsed/>
    <w:rsid w:val="002A5B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2A5B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irst-line-none">
    <w:name w:val="first-line-none"/>
    <w:basedOn w:val="Normal"/>
    <w:rsid w:val="002A5B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8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59</cp:revision>
  <dcterms:created xsi:type="dcterms:W3CDTF">2020-01-02T17:14:00Z</dcterms:created>
  <dcterms:modified xsi:type="dcterms:W3CDTF">2020-01-17T17:47:00Z</dcterms:modified>
</cp:coreProperties>
</file>